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39E89B97" w14:textId="77777777" w:rsidR="00187220"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令和６年度補正</w:t>
      </w:r>
      <w:r w:rsidR="00AD4F8F" w:rsidRPr="00495A38">
        <w:rPr>
          <w:rFonts w:asciiTheme="majorEastAsia" w:eastAsiaTheme="majorEastAsia" w:hAnsiTheme="majorEastAsia" w:hint="eastAsia"/>
        </w:rPr>
        <w:t>グローバルサウス未来志向型共創等事業費補助金</w:t>
      </w:r>
    </w:p>
    <w:p w14:paraId="2319B56B" w14:textId="2EFC37F9" w:rsidR="006E1A31" w:rsidRPr="00495A38"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（小規模実証・ＦＳ事業）</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13CF6064"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w:t>
      </w:r>
      <w:r w:rsidR="00187220">
        <w:rPr>
          <w:rFonts w:asciiTheme="majorEastAsia" w:eastAsiaTheme="majorEastAsia" w:hAnsiTheme="majorEastAsia" w:hint="eastAsia"/>
        </w:rPr>
        <w:t>６</w:t>
      </w:r>
      <w:r w:rsidRPr="00495A38">
        <w:rPr>
          <w:rFonts w:asciiTheme="majorEastAsia" w:eastAsiaTheme="majorEastAsia" w:hAnsiTheme="majorEastAsia" w:hint="eastAsia"/>
        </w:rPr>
        <w:t>年度補正グローバルサウス未来志向型共創等事業費補助金</w:t>
      </w:r>
    </w:p>
    <w:p w14:paraId="34670F91" w14:textId="5DCE6183" w:rsidR="006E1A31" w:rsidRPr="00495A38" w:rsidRDefault="00187220" w:rsidP="00143137">
      <w:pPr>
        <w:pStyle w:val="a6"/>
        <w:jc w:val="center"/>
        <w:rPr>
          <w:rFonts w:asciiTheme="majorEastAsia" w:eastAsiaTheme="majorEastAsia" w:hAnsiTheme="majorEastAsia"/>
        </w:rPr>
      </w:pPr>
      <w:r w:rsidRPr="00187220">
        <w:rPr>
          <w:rFonts w:asciiTheme="majorEastAsia" w:eastAsiaTheme="majorEastAsia" w:hAnsiTheme="majorEastAsia" w:hint="eastAsia"/>
        </w:rPr>
        <w:t>（小規模実証・ＦＳ事業</w:t>
      </w:r>
      <w:r w:rsidR="00FE35ED">
        <w:rPr>
          <w:rFonts w:asciiTheme="majorEastAsia" w:eastAsiaTheme="majorEastAsia" w:hAnsiTheme="majorEastAsia" w:hint="eastAsia"/>
        </w:rPr>
        <w:t>：</w:t>
      </w:r>
      <w:r w:rsidR="0030614B">
        <w:rPr>
          <w:rFonts w:asciiTheme="majorEastAsia" w:eastAsiaTheme="majorEastAsia" w:hAnsiTheme="majorEastAsia" w:hint="eastAsia"/>
        </w:rPr>
        <w:t>二</w:t>
      </w:r>
      <w:r w:rsidR="00FE35ED">
        <w:rPr>
          <w:rFonts w:asciiTheme="majorEastAsia" w:eastAsiaTheme="majorEastAsia" w:hAnsiTheme="majorEastAsia" w:hint="eastAsia"/>
        </w:rPr>
        <w:t>次公募</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77777777"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※法人番号が不明の場合には、国税庁のサイト(</w:t>
      </w:r>
      <w:hyperlink r:id="rId11"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)で検索することが出来ます。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53463212" w:rsidR="00C624B3" w:rsidRDefault="00326A9B" w:rsidP="006E1A31">
            <w:pPr>
              <w:pStyle w:val="a6"/>
              <w:jc w:val="left"/>
              <w:rPr>
                <w:color w:val="000000" w:themeColor="text1"/>
              </w:rPr>
            </w:pPr>
            <w:r>
              <w:rPr>
                <w:rFonts w:asciiTheme="majorEastAsia" w:eastAsiaTheme="majorEastAsia" w:hAnsiTheme="majorEastAsia" w:hint="eastAsia"/>
              </w:rPr>
              <w:t>適用する補助率</w:t>
            </w:r>
            <w:r w:rsidRPr="00495A38">
              <w:rPr>
                <w:rFonts w:hint="eastAsia"/>
                <w:color w:val="000000" w:themeColor="text1"/>
              </w:rPr>
              <w:t>に</w:t>
            </w:r>
            <w:r w:rsidR="00A74FD2">
              <w:rPr>
                <w:rFonts w:hint="eastAsia"/>
                <w:color w:val="000000" w:themeColor="text1"/>
              </w:rPr>
              <w:t>チェックを</w:t>
            </w:r>
            <w:r w:rsidRPr="00495A38">
              <w:rPr>
                <w:rFonts w:hint="eastAsia"/>
                <w:color w:val="000000" w:themeColor="text1"/>
              </w:rPr>
              <w:t>してください。</w:t>
            </w:r>
          </w:p>
          <w:p w14:paraId="51AC7696" w14:textId="7BAD389E" w:rsidR="00326A9B" w:rsidRDefault="00FA6A56" w:rsidP="006E1A31">
            <w:pPr>
              <w:pStyle w:val="a6"/>
              <w:jc w:val="left"/>
              <w:rPr>
                <w:color w:val="000000" w:themeColor="text1"/>
              </w:rPr>
            </w:pPr>
            <w:sdt>
              <w:sdtPr>
                <w:rPr>
                  <w:rFonts w:hint="eastAsia"/>
                  <w:color w:val="000000" w:themeColor="text1"/>
                </w:rPr>
                <w:id w:val="1233425429"/>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326A9B">
              <w:rPr>
                <w:rFonts w:hint="eastAsia"/>
                <w:color w:val="000000" w:themeColor="text1"/>
              </w:rPr>
              <w:t>１／２以内</w:t>
            </w:r>
          </w:p>
          <w:p w14:paraId="714EFB6F" w14:textId="6D7A4F43" w:rsidR="00326A9B" w:rsidRPr="00495A38" w:rsidRDefault="00FA6A56" w:rsidP="006E1A31">
            <w:pPr>
              <w:pStyle w:val="a6"/>
              <w:jc w:val="left"/>
              <w:rPr>
                <w:rFonts w:asciiTheme="majorEastAsia" w:eastAsiaTheme="majorEastAsia" w:hAnsiTheme="majorEastAsia"/>
              </w:rPr>
            </w:pPr>
            <w:sdt>
              <w:sdtPr>
                <w:rPr>
                  <w:rFonts w:hint="eastAsia"/>
                  <w:color w:val="000000" w:themeColor="text1"/>
                </w:rPr>
                <w:id w:val="-1488161923"/>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326A9B">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4ECFD30B"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Pr="00495A38">
              <w:rPr>
                <w:rFonts w:asciiTheme="majorEastAsia" w:eastAsiaTheme="majorEastAsia" w:hAnsiTheme="majorEastAsia" w:hint="eastAsia"/>
              </w:rPr>
              <w:t>社を代表して契約する権限を有する者</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2D44050E"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7A09E485" w:rsidR="00A74E59" w:rsidRPr="00495A38" w:rsidRDefault="00A74E59"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6A6AC05A" w14:textId="736C34C3" w:rsidR="00EB751A" w:rsidRPr="00495A38" w:rsidRDefault="00EB751A" w:rsidP="00EB751A">
            <w:pPr>
              <w:widowControl/>
              <w:jc w:val="left"/>
              <w:rPr>
                <w:rFonts w:ascii="ＭＳ ゴシック" w:eastAsia="ＭＳ ゴシック" w:hAnsi="ＭＳ ゴシック"/>
                <w:color w:val="000000" w:themeColor="text1"/>
                <w:sz w:val="22"/>
              </w:rPr>
            </w:pPr>
            <w:r w:rsidRPr="00495A38">
              <w:rPr>
                <w:rFonts w:ascii="ＭＳ ゴシック" w:eastAsia="ＭＳ ゴシック" w:hAnsi="ＭＳ ゴシック" w:hint="eastAsia"/>
                <w:color w:val="000000" w:themeColor="text1"/>
                <w:sz w:val="22"/>
              </w:rPr>
              <w:t>中小企業の場合は</w:t>
            </w:r>
            <w:r w:rsidR="00A74FD2">
              <w:rPr>
                <w:rFonts w:ascii="ＭＳ ゴシック" w:eastAsia="ＭＳ ゴシック" w:hAnsi="ＭＳ ゴシック" w:hint="eastAsia"/>
                <w:color w:val="000000" w:themeColor="text1"/>
                <w:sz w:val="22"/>
              </w:rPr>
              <w:t>チェックをして</w:t>
            </w:r>
            <w:r w:rsidRPr="00495A38">
              <w:rPr>
                <w:rFonts w:ascii="ＭＳ ゴシック" w:eastAsia="ＭＳ ゴシック" w:hAnsi="ＭＳ ゴシック" w:hint="eastAsia"/>
                <w:color w:val="000000" w:themeColor="text1"/>
                <w:sz w:val="22"/>
              </w:rPr>
              <w:t>ください。</w:t>
            </w:r>
          </w:p>
          <w:p w14:paraId="1C623110" w14:textId="77777777" w:rsidR="00EB751A" w:rsidRPr="00495A38" w:rsidRDefault="00EB751A" w:rsidP="00EB751A">
            <w:pPr>
              <w:widowControl/>
              <w:ind w:leftChars="1" w:left="284" w:hangingChars="128" w:hanging="282"/>
              <w:jc w:val="left"/>
              <w:rPr>
                <w:rFonts w:ascii="ＭＳ ゴシック" w:eastAsia="ＭＳ ゴシック" w:hAnsi="ＭＳ ゴシック"/>
                <w:color w:val="000000" w:themeColor="text1"/>
                <w:sz w:val="22"/>
              </w:rPr>
            </w:pPr>
          </w:p>
          <w:p w14:paraId="5596AF9D" w14:textId="55069C2D" w:rsidR="00A74E59" w:rsidRPr="00495A38" w:rsidRDefault="00FA6A56" w:rsidP="00EB751A">
            <w:pPr>
              <w:pStyle w:val="a6"/>
              <w:jc w:val="left"/>
              <w:rPr>
                <w:rFonts w:asciiTheme="majorEastAsia" w:eastAsiaTheme="majorEastAsia" w:hAnsiTheme="majorEastAsia"/>
              </w:rPr>
            </w:pPr>
            <w:sdt>
              <w:sdtPr>
                <w:rPr>
                  <w:rFonts w:hint="eastAsia"/>
                  <w:color w:val="000000" w:themeColor="text1"/>
                </w:rPr>
                <w:id w:val="-1423172823"/>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EB751A" w:rsidRPr="00495A38">
              <w:rPr>
                <w:rFonts w:hint="eastAsia"/>
                <w:color w:val="000000" w:themeColor="text1"/>
              </w:rPr>
              <w:t>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89AA4FE"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5F7EDE47" w14:textId="1FB883F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（代表・直通）</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84043F" w:rsidRPr="00495A38" w14:paraId="1C9E04A6" w14:textId="77777777" w:rsidTr="00C624B3">
        <w:trPr>
          <w:cantSplit/>
          <w:trHeight w:val="860"/>
        </w:trPr>
        <w:tc>
          <w:tcPr>
            <w:tcW w:w="1261" w:type="dxa"/>
            <w:vMerge/>
            <w:tcBorders>
              <w:left w:val="single" w:sz="12" w:space="0" w:color="auto"/>
            </w:tcBorders>
          </w:tcPr>
          <w:p w14:paraId="4DB00FDB"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2BD8FA4"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765D2583" w14:textId="0A6256D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（携帯）</w:t>
            </w:r>
          </w:p>
        </w:tc>
        <w:tc>
          <w:tcPr>
            <w:tcW w:w="5528" w:type="dxa"/>
            <w:gridSpan w:val="2"/>
            <w:tcBorders>
              <w:right w:val="single" w:sz="12" w:space="0" w:color="auto"/>
            </w:tcBorders>
            <w:vAlign w:val="center"/>
          </w:tcPr>
          <w:p w14:paraId="6E751470"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05BDDD7D" w14:textId="60E14176"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応募資格基礎要件</w:t>
            </w:r>
            <w:r w:rsidRPr="00495A38">
              <w:rPr>
                <w:rFonts w:asciiTheme="majorEastAsia" w:eastAsiaTheme="majorEastAsia" w:hAnsiTheme="majorEastAsia" w:hint="eastAsia"/>
              </w:rPr>
              <w:t>（要件を満たす場合、</w:t>
            </w:r>
            <w:r w:rsidR="00A74FD2">
              <w:rPr>
                <w:rFonts w:asciiTheme="majorEastAsia" w:eastAsiaTheme="majorEastAsia" w:hAnsiTheme="majorEastAsia" w:hint="eastAsia"/>
              </w:rPr>
              <w:t>チェックをして</w:t>
            </w:r>
            <w:r w:rsidRPr="00495A38">
              <w:rPr>
                <w:rFonts w:asciiTheme="majorEastAsia" w:eastAsiaTheme="majorEastAsia" w:hAnsiTheme="majorEastAsia" w:hint="eastAsia"/>
              </w:rPr>
              <w:t>ください。）</w:t>
            </w:r>
          </w:p>
          <w:p w14:paraId="5FE6A9B9" w14:textId="1E97EE7F" w:rsidR="00C624B3" w:rsidRPr="00495A38" w:rsidRDefault="00FA6A56" w:rsidP="00C624B3">
            <w:pPr>
              <w:pStyle w:val="a6"/>
              <w:jc w:val="left"/>
              <w:rPr>
                <w:rFonts w:asciiTheme="majorEastAsia" w:eastAsiaTheme="majorEastAsia" w:hAnsiTheme="majorEastAsia"/>
              </w:rPr>
            </w:pPr>
            <w:sdt>
              <w:sdtPr>
                <w:rPr>
                  <w:rFonts w:hint="eastAsia"/>
                  <w:color w:val="000000" w:themeColor="text1"/>
                </w:rPr>
                <w:id w:val="-2005581128"/>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日本に拠点及び法人（登記法人）格を有していること。</w:t>
            </w:r>
          </w:p>
          <w:p w14:paraId="2F0A0995" w14:textId="5849B1B1" w:rsidR="00C624B3" w:rsidRPr="00495A38" w:rsidRDefault="00FA6A56" w:rsidP="00C624B3">
            <w:pPr>
              <w:pStyle w:val="a6"/>
              <w:ind w:left="220" w:hangingChars="100" w:hanging="220"/>
              <w:jc w:val="left"/>
              <w:rPr>
                <w:rFonts w:asciiTheme="majorEastAsia" w:eastAsiaTheme="majorEastAsia" w:hAnsiTheme="majorEastAsia"/>
              </w:rPr>
            </w:pPr>
            <w:sdt>
              <w:sdtPr>
                <w:rPr>
                  <w:rFonts w:hint="eastAsia"/>
                  <w:color w:val="000000" w:themeColor="text1"/>
                </w:rPr>
                <w:id w:val="1742208386"/>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0E28D6" w:rsidR="00C624B3" w:rsidRPr="00495A38" w:rsidRDefault="00FA6A56" w:rsidP="00C624B3">
            <w:pPr>
              <w:pStyle w:val="a6"/>
              <w:ind w:left="220" w:hangingChars="100" w:hanging="220"/>
              <w:jc w:val="left"/>
              <w:rPr>
                <w:rFonts w:asciiTheme="majorEastAsia" w:eastAsiaTheme="majorEastAsia" w:hAnsiTheme="majorEastAsia"/>
              </w:rPr>
            </w:pPr>
            <w:sdt>
              <w:sdtPr>
                <w:rPr>
                  <w:rFonts w:hint="eastAsia"/>
                  <w:color w:val="000000" w:themeColor="text1"/>
                </w:rPr>
                <w:id w:val="753704591"/>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4CA64C14" w:rsidR="00C624B3" w:rsidRPr="00495A38" w:rsidRDefault="00FA6A56" w:rsidP="00C624B3">
            <w:pPr>
              <w:pStyle w:val="a6"/>
              <w:jc w:val="left"/>
              <w:rPr>
                <w:rFonts w:asciiTheme="majorEastAsia" w:eastAsiaTheme="majorEastAsia" w:hAnsiTheme="majorEastAsia"/>
              </w:rPr>
            </w:pPr>
            <w:sdt>
              <w:sdtPr>
                <w:rPr>
                  <w:rFonts w:hint="eastAsia"/>
                  <w:color w:val="000000" w:themeColor="text1"/>
                </w:rPr>
                <w:id w:val="1386295635"/>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事務局が提示する補助金交付規程に同意すること。</w:t>
            </w:r>
          </w:p>
          <w:p w14:paraId="10CDC349" w14:textId="00A3F137" w:rsidR="00C624B3" w:rsidRPr="00495A38" w:rsidRDefault="00FA6A56" w:rsidP="00C624B3">
            <w:pPr>
              <w:pStyle w:val="a6"/>
              <w:jc w:val="left"/>
              <w:rPr>
                <w:rFonts w:asciiTheme="majorEastAsia" w:eastAsiaTheme="majorEastAsia" w:hAnsiTheme="majorEastAsia"/>
              </w:rPr>
            </w:pPr>
            <w:sdt>
              <w:sdtPr>
                <w:rPr>
                  <w:rFonts w:hint="eastAsia"/>
                  <w:color w:val="000000" w:themeColor="text1"/>
                </w:rPr>
                <w:id w:val="-333000990"/>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2C1FEE0" w:rsidR="00C624B3" w:rsidRPr="00495A38" w:rsidRDefault="00FA6A56" w:rsidP="00C624B3">
            <w:pPr>
              <w:pStyle w:val="a6"/>
              <w:jc w:val="left"/>
              <w:rPr>
                <w:rFonts w:asciiTheme="majorEastAsia" w:eastAsiaTheme="majorEastAsia" w:hAnsiTheme="majorEastAsia"/>
              </w:rPr>
            </w:pPr>
            <w:sdt>
              <w:sdtPr>
                <w:rPr>
                  <w:rFonts w:hint="eastAsia"/>
                  <w:color w:val="000000" w:themeColor="text1"/>
                </w:rPr>
                <w:id w:val="1693182731"/>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国内外の法令に反する業務、公序良俗に反する業務を行っていないこと。</w:t>
            </w:r>
          </w:p>
          <w:p w14:paraId="402407FD" w14:textId="59A317CE" w:rsidR="00C624B3" w:rsidRDefault="00FA6A56" w:rsidP="00C624B3">
            <w:pPr>
              <w:pStyle w:val="a6"/>
              <w:jc w:val="left"/>
              <w:rPr>
                <w:rFonts w:asciiTheme="majorEastAsia" w:eastAsiaTheme="majorEastAsia" w:hAnsiTheme="majorEastAsia"/>
              </w:rPr>
            </w:pPr>
            <w:sdt>
              <w:sdtPr>
                <w:rPr>
                  <w:rFonts w:hint="eastAsia"/>
                  <w:color w:val="000000" w:themeColor="text1"/>
                </w:rPr>
                <w:id w:val="1449431522"/>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C624B3" w:rsidRPr="00495A38">
              <w:rPr>
                <w:rFonts w:asciiTheme="majorEastAsia" w:eastAsiaTheme="majorEastAsia" w:hAnsiTheme="majorEastAsia" w:hint="eastAsia"/>
              </w:rPr>
              <w:t>政府からのＥＢＰＭに関する協力要請に応じること。</w:t>
            </w:r>
          </w:p>
          <w:p w14:paraId="057F7FC3" w14:textId="3A01E483" w:rsidR="00CB28BA" w:rsidRPr="001E2484" w:rsidRDefault="00FA6A56" w:rsidP="004435C3">
            <w:pPr>
              <w:ind w:left="202" w:hangingChars="96" w:hanging="202"/>
              <w:rPr>
                <w:rFonts w:asciiTheme="majorEastAsia" w:eastAsiaTheme="majorEastAsia" w:hAnsiTheme="majorEastAsia"/>
              </w:rPr>
            </w:pPr>
            <w:sdt>
              <w:sdtPr>
                <w:rPr>
                  <w:rFonts w:hint="eastAsia"/>
                  <w:color w:val="000000" w:themeColor="text1"/>
                </w:rPr>
                <w:id w:val="1896927344"/>
                <w:lock w:val="sdtLocked"/>
                <w14:checkbox>
                  <w14:checked w14:val="0"/>
                  <w14:checkedState w14:val="00A2" w14:font="Wingdings 2"/>
                  <w14:uncheckedState w14:val="2610" w14:font="ＭＳ ゴシック"/>
                </w14:checkbox>
              </w:sdtPr>
              <w:sdtEndPr/>
              <w:sdtContent>
                <w:r w:rsidR="00D347B4">
                  <w:rPr>
                    <w:rFonts w:ascii="ＭＳ ゴシック" w:eastAsia="ＭＳ ゴシック" w:hAnsi="ＭＳ ゴシック" w:hint="eastAsia"/>
                    <w:color w:val="000000" w:themeColor="text1"/>
                  </w:rPr>
                  <w:t>☐</w:t>
                </w:r>
              </w:sdtContent>
            </w:sdt>
            <w:r w:rsidR="00CB28BA" w:rsidRPr="004435C3">
              <w:rPr>
                <w:rFonts w:asciiTheme="majorEastAsia" w:eastAsiaTheme="majorEastAsia" w:hAnsiTheme="majorEastAsia" w:hint="eastAsia"/>
                <w:bCs/>
                <w:sz w:val="22"/>
              </w:rPr>
              <w:t>採択後に令和６年度補正グローバルサウス未来志向型共創等事業費補助金（小規模実証・ＦＳ事業）に採択された旨のプレスリリースを行うこと。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7777777" w:rsidR="006E1A31" w:rsidRPr="00495A38" w:rsidRDefault="006E1A31" w:rsidP="006E1A31">
      <w:pPr>
        <w:pStyle w:val="a6"/>
        <w:jc w:val="left"/>
      </w:pPr>
      <w:r w:rsidRPr="00495A38">
        <w:t>※複数の構成員がいる場合は、枠自体を追加して記載して下さい。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77777777" w:rsidR="00E10912" w:rsidRPr="00495A38" w:rsidRDefault="00E10912">
            <w:pPr>
              <w:pStyle w:val="a6"/>
              <w:jc w:val="left"/>
            </w:pPr>
            <w:r w:rsidRPr="00495A38">
              <w:rPr>
                <w:rFonts w:hint="eastAsia"/>
              </w:rPr>
              <w:t>企業・団体名</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77777777" w:rsidR="00E10912" w:rsidRPr="00495A38" w:rsidRDefault="00E10912">
            <w:pPr>
              <w:pStyle w:val="a6"/>
              <w:jc w:val="left"/>
            </w:pPr>
            <w:r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4F0994A0" w:rsidR="00E10912" w:rsidRPr="00F65C6B" w:rsidRDefault="00BF60AE">
            <w:pPr>
              <w:widowControl/>
              <w:jc w:val="left"/>
              <w:rPr>
                <w:rFonts w:ascii="ＭＳ ゴシック" w:eastAsia="ＭＳ ゴシック" w:hAnsi="ＭＳ ゴシック"/>
                <w:color w:val="000000" w:themeColor="text1"/>
                <w:sz w:val="22"/>
              </w:rPr>
            </w:pPr>
            <w:r w:rsidRPr="00F65C6B">
              <w:rPr>
                <w:rFonts w:ascii="ＭＳ ゴシック" w:eastAsia="ＭＳ ゴシック" w:hAnsi="ＭＳ ゴシック" w:hint="eastAsia"/>
                <w:color w:val="000000" w:themeColor="text1"/>
                <w:sz w:val="22"/>
              </w:rPr>
              <w:t>・</w:t>
            </w:r>
            <w:r w:rsidR="00E10912" w:rsidRPr="00F65C6B">
              <w:rPr>
                <w:rFonts w:ascii="ＭＳ ゴシック" w:eastAsia="ＭＳ ゴシック" w:hAnsi="ＭＳ ゴシック" w:hint="eastAsia"/>
                <w:color w:val="000000" w:themeColor="text1"/>
                <w:sz w:val="22"/>
              </w:rPr>
              <w:t>中小企業の場合は</w:t>
            </w:r>
            <w:r w:rsidR="004B2DD7">
              <w:rPr>
                <w:rFonts w:ascii="ＭＳ ゴシック" w:eastAsia="ＭＳ ゴシック" w:hAnsi="ＭＳ ゴシック" w:hint="eastAsia"/>
                <w:color w:val="000000" w:themeColor="text1"/>
                <w:sz w:val="22"/>
              </w:rPr>
              <w:t>チェックを</w:t>
            </w:r>
            <w:r w:rsidR="00E10912" w:rsidRPr="00F65C6B">
              <w:rPr>
                <w:rFonts w:ascii="ＭＳ ゴシック" w:eastAsia="ＭＳ ゴシック" w:hAnsi="ＭＳ ゴシック" w:hint="eastAsia"/>
                <w:color w:val="000000" w:themeColor="text1"/>
                <w:sz w:val="22"/>
              </w:rPr>
              <w:t>してください。</w:t>
            </w:r>
          </w:p>
          <w:p w14:paraId="3E36C3E5" w14:textId="6DFC220E" w:rsidR="00E10912" w:rsidRPr="00F65C6B" w:rsidRDefault="00FA6A56" w:rsidP="00F414FA">
            <w:pPr>
              <w:pStyle w:val="a6"/>
              <w:ind w:firstLineChars="100" w:firstLine="220"/>
              <w:jc w:val="left"/>
              <w:rPr>
                <w:color w:val="000000" w:themeColor="text1"/>
              </w:rPr>
            </w:pPr>
            <w:sdt>
              <w:sdtPr>
                <w:rPr>
                  <w:rFonts w:hint="eastAsia"/>
                  <w:color w:val="000000" w:themeColor="text1"/>
                </w:rPr>
                <w:id w:val="-1208017900"/>
                <w:lock w:val="sdtLocked"/>
                <w14:checkbox>
                  <w14:checked w14:val="0"/>
                  <w14:checkedState w14:val="00A2" w14:font="Wingdings 2"/>
                  <w14:uncheckedState w14:val="2610" w14:font="ＭＳ ゴシック"/>
                </w14:checkbox>
              </w:sdtPr>
              <w:sdtEndPr/>
              <w:sdtContent>
                <w:r w:rsidR="00370747">
                  <w:rPr>
                    <w:rFonts w:hint="eastAsia"/>
                    <w:color w:val="000000" w:themeColor="text1"/>
                  </w:rPr>
                  <w:t>☐</w:t>
                </w:r>
              </w:sdtContent>
            </w:sdt>
            <w:r w:rsidR="00E10912" w:rsidRPr="00F65C6B">
              <w:rPr>
                <w:rFonts w:hint="eastAsia"/>
                <w:color w:val="000000" w:themeColor="text1"/>
              </w:rPr>
              <w:t>中小企業である</w:t>
            </w:r>
          </w:p>
          <w:p w14:paraId="38A87727" w14:textId="77777777" w:rsidR="00F227A4" w:rsidRPr="00FA6A56" w:rsidRDefault="00F227A4">
            <w:pPr>
              <w:pStyle w:val="a6"/>
              <w:jc w:val="left"/>
              <w:rPr>
                <w:color w:val="000000" w:themeColor="text1"/>
              </w:rPr>
            </w:pPr>
          </w:p>
          <w:p w14:paraId="290B3C7D" w14:textId="3574639D" w:rsidR="00F227A4" w:rsidRPr="00F65C6B" w:rsidRDefault="00BF60AE">
            <w:pPr>
              <w:pStyle w:val="a6"/>
              <w:jc w:val="left"/>
              <w:rPr>
                <w:color w:val="000000" w:themeColor="text1"/>
              </w:rPr>
            </w:pPr>
            <w:r w:rsidRPr="00F65C6B">
              <w:rPr>
                <w:rFonts w:hint="eastAsia"/>
                <w:color w:val="000000" w:themeColor="text1"/>
              </w:rPr>
              <w:t>・</w:t>
            </w:r>
            <w:r w:rsidR="00F227A4" w:rsidRPr="00F65C6B">
              <w:rPr>
                <w:rFonts w:hint="eastAsia"/>
                <w:color w:val="000000" w:themeColor="text1"/>
              </w:rPr>
              <w:t>現地法人の場合はいずれかの該当する応募資格要件</w:t>
            </w:r>
            <w:r w:rsidR="004B2DD7">
              <w:rPr>
                <w:rFonts w:hint="eastAsia"/>
                <w:color w:val="000000" w:themeColor="text1"/>
              </w:rPr>
              <w:t>にチェックを</w:t>
            </w:r>
            <w:r w:rsidR="00F227A4" w:rsidRPr="00F65C6B">
              <w:rPr>
                <w:rFonts w:hint="eastAsia"/>
                <w:color w:val="000000" w:themeColor="text1"/>
              </w:rPr>
              <w:t>してください。</w:t>
            </w:r>
            <w:r w:rsidR="00006943" w:rsidRPr="00F65C6B">
              <w:rPr>
                <w:rFonts w:hint="eastAsia"/>
                <w:color w:val="000000" w:themeColor="text1"/>
              </w:rPr>
              <w:t>また出資比率を記載し、要件を満たす旨を申告してください。</w:t>
            </w:r>
          </w:p>
          <w:p w14:paraId="363A1DA4" w14:textId="36834D5D" w:rsidR="00006943" w:rsidRPr="00F65C6B" w:rsidRDefault="00FA6A56" w:rsidP="00F414FA">
            <w:pPr>
              <w:pStyle w:val="a6"/>
              <w:ind w:leftChars="100" w:left="430" w:hangingChars="100" w:hanging="220"/>
              <w:jc w:val="left"/>
              <w:rPr>
                <w:color w:val="000000" w:themeColor="text1"/>
              </w:rPr>
            </w:pPr>
            <w:sdt>
              <w:sdtPr>
                <w:rPr>
                  <w:rFonts w:hint="eastAsia"/>
                  <w:color w:val="000000" w:themeColor="text1"/>
                </w:rPr>
                <w:id w:val="-529877192"/>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13940BFC" w14:textId="2AA7D34B" w:rsidR="00F227A4" w:rsidRPr="00F65C6B" w:rsidRDefault="00FA6A56" w:rsidP="00F414FA">
            <w:pPr>
              <w:pStyle w:val="a6"/>
              <w:ind w:leftChars="100" w:left="430" w:hangingChars="100" w:hanging="220"/>
              <w:jc w:val="left"/>
              <w:rPr>
                <w:color w:val="000000" w:themeColor="text1"/>
              </w:rPr>
            </w:pPr>
            <w:sdt>
              <w:sdtPr>
                <w:rPr>
                  <w:rFonts w:hint="eastAsia"/>
                  <w:color w:val="000000" w:themeColor="text1"/>
                </w:rPr>
                <w:id w:val="160438251"/>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の海外孫会社（日本側出資比率５０％超の海外子会社の出資比率５０％超）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6318CB73"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応募資格基礎要件（要件を満たす場合、</w:t>
            </w:r>
            <w:r w:rsidR="004B2DD7">
              <w:rPr>
                <w:rFonts w:asciiTheme="majorEastAsia" w:eastAsiaTheme="majorEastAsia" w:hAnsiTheme="majorEastAsia" w:hint="eastAsia"/>
              </w:rPr>
              <w:t>チェックを</w:t>
            </w:r>
            <w:r w:rsidRPr="00F65C6B">
              <w:rPr>
                <w:rFonts w:asciiTheme="majorEastAsia" w:eastAsiaTheme="majorEastAsia" w:hAnsiTheme="majorEastAsia" w:hint="eastAsia"/>
              </w:rPr>
              <w:t>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7A0408A2" w14:textId="0E2C6A82" w:rsidR="006C04AA" w:rsidRPr="00F65C6B" w:rsidRDefault="00FA6A56" w:rsidP="00F414FA">
            <w:pPr>
              <w:pStyle w:val="a6"/>
              <w:ind w:left="220" w:hangingChars="100" w:hanging="220"/>
              <w:jc w:val="left"/>
              <w:rPr>
                <w:rFonts w:asciiTheme="majorEastAsia" w:eastAsiaTheme="majorEastAsia" w:hAnsiTheme="majorEastAsia"/>
              </w:rPr>
            </w:pPr>
            <w:sdt>
              <w:sdtPr>
                <w:rPr>
                  <w:rFonts w:hint="eastAsia"/>
                  <w:color w:val="000000" w:themeColor="text1"/>
                </w:rPr>
                <w:id w:val="1474957301"/>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6C04AA" w:rsidRPr="00F65C6B">
              <w:rPr>
                <w:rFonts w:asciiTheme="majorEastAsia" w:eastAsiaTheme="majorEastAsia" w:hAnsiTheme="majorEastAsia" w:hint="eastAsia"/>
              </w:rPr>
              <w:t>日本に拠点及び法人（登記法人）格を有している、若しくは、現地法人の場合は、以下いずれかの要件を満たした法人であること。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（ⅱ）幹事法人あるいは共同申請者（日本法人に限る）の海外孫会社（日本側出資比率５０％超の海外子会社の出資比率５０％超）。</w:t>
            </w:r>
          </w:p>
          <w:p w14:paraId="4D44429C" w14:textId="76A0774D" w:rsidR="006C04AA" w:rsidRPr="00F65C6B" w:rsidRDefault="00FA6A56" w:rsidP="006C04AA">
            <w:pPr>
              <w:pStyle w:val="a6"/>
              <w:ind w:left="220" w:hangingChars="100" w:hanging="220"/>
              <w:jc w:val="left"/>
              <w:rPr>
                <w:rFonts w:asciiTheme="majorEastAsia" w:eastAsiaTheme="majorEastAsia" w:hAnsiTheme="majorEastAsia"/>
              </w:rPr>
            </w:pPr>
            <w:sdt>
              <w:sdtPr>
                <w:rPr>
                  <w:rFonts w:hint="eastAsia"/>
                  <w:color w:val="000000" w:themeColor="text1"/>
                </w:rPr>
                <w:id w:val="-1643031031"/>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6C04AA"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27D2A130" w:rsidR="006C04AA" w:rsidRPr="00F65C6B" w:rsidRDefault="00FA6A56" w:rsidP="00F414FA">
            <w:pPr>
              <w:pStyle w:val="a6"/>
              <w:ind w:left="220" w:hangingChars="100" w:hanging="220"/>
              <w:jc w:val="left"/>
              <w:rPr>
                <w:rFonts w:asciiTheme="majorEastAsia" w:eastAsiaTheme="majorEastAsia" w:hAnsiTheme="majorEastAsia"/>
              </w:rPr>
            </w:pPr>
            <w:sdt>
              <w:sdtPr>
                <w:rPr>
                  <w:rFonts w:hint="eastAsia"/>
                  <w:color w:val="000000" w:themeColor="text1"/>
                </w:rPr>
                <w:id w:val="-2124064793"/>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6C04AA"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1D847E48" w:rsidR="00F227A4" w:rsidRPr="00F65C6B" w:rsidRDefault="00FA6A56" w:rsidP="00F227A4">
            <w:pPr>
              <w:pStyle w:val="a6"/>
              <w:jc w:val="left"/>
              <w:rPr>
                <w:rFonts w:asciiTheme="majorEastAsia" w:eastAsiaTheme="majorEastAsia" w:hAnsiTheme="majorEastAsia"/>
              </w:rPr>
            </w:pPr>
            <w:sdt>
              <w:sdtPr>
                <w:rPr>
                  <w:rFonts w:hint="eastAsia"/>
                  <w:color w:val="000000" w:themeColor="text1"/>
                </w:rPr>
                <w:id w:val="1613170183"/>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F227A4" w:rsidRPr="00F65C6B">
              <w:rPr>
                <w:rFonts w:asciiTheme="majorEastAsia" w:eastAsiaTheme="majorEastAsia" w:hAnsiTheme="majorEastAsia" w:hint="eastAsia"/>
              </w:rPr>
              <w:t>事務局が提示する補助金交付規程に同意すること。</w:t>
            </w:r>
          </w:p>
          <w:p w14:paraId="59E2EE4C" w14:textId="3AAC3A3C" w:rsidR="00F227A4" w:rsidRPr="00F65C6B" w:rsidRDefault="00FA6A56" w:rsidP="00F227A4">
            <w:pPr>
              <w:pStyle w:val="a6"/>
              <w:jc w:val="left"/>
              <w:rPr>
                <w:rFonts w:asciiTheme="majorEastAsia" w:eastAsiaTheme="majorEastAsia" w:hAnsiTheme="majorEastAsia"/>
              </w:rPr>
            </w:pPr>
            <w:sdt>
              <w:sdtPr>
                <w:rPr>
                  <w:rFonts w:hint="eastAsia"/>
                  <w:color w:val="000000" w:themeColor="text1"/>
                </w:rPr>
                <w:id w:val="1485204540"/>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F227A4"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6168C06E" w:rsidR="00F227A4" w:rsidRPr="00F65C6B" w:rsidRDefault="00FA6A56" w:rsidP="00F227A4">
            <w:pPr>
              <w:pStyle w:val="a6"/>
              <w:jc w:val="left"/>
              <w:rPr>
                <w:rFonts w:asciiTheme="majorEastAsia" w:eastAsiaTheme="majorEastAsia" w:hAnsiTheme="majorEastAsia"/>
              </w:rPr>
            </w:pPr>
            <w:sdt>
              <w:sdtPr>
                <w:rPr>
                  <w:rFonts w:hint="eastAsia"/>
                  <w:color w:val="000000" w:themeColor="text1"/>
                </w:rPr>
                <w:id w:val="-1902206907"/>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F227A4" w:rsidRPr="00F65C6B">
              <w:rPr>
                <w:rFonts w:asciiTheme="majorEastAsia" w:eastAsiaTheme="majorEastAsia" w:hAnsiTheme="majorEastAsia" w:hint="eastAsia"/>
              </w:rPr>
              <w:t>国内外の法令に反する業務、公序良俗に反する業務を行っていないこと。</w:t>
            </w:r>
          </w:p>
          <w:p w14:paraId="2EA5E465" w14:textId="7A2550CB" w:rsidR="00F227A4" w:rsidRPr="00F65C6B" w:rsidRDefault="00FA6A56" w:rsidP="00F414FA">
            <w:pPr>
              <w:pStyle w:val="a6"/>
              <w:jc w:val="left"/>
              <w:rPr>
                <w:rFonts w:asciiTheme="majorEastAsia" w:eastAsiaTheme="majorEastAsia" w:hAnsiTheme="majorEastAsia"/>
              </w:rPr>
            </w:pPr>
            <w:sdt>
              <w:sdtPr>
                <w:rPr>
                  <w:rFonts w:hint="eastAsia"/>
                  <w:color w:val="000000" w:themeColor="text1"/>
                </w:rPr>
                <w:id w:val="1926756018"/>
                <w:lock w:val="sdtLocked"/>
                <w14:checkbox>
                  <w14:checked w14:val="0"/>
                  <w14:checkedState w14:val="00A2" w14:font="Wingdings 2"/>
                  <w14:uncheckedState w14:val="2610" w14:font="ＭＳ ゴシック"/>
                </w14:checkbox>
              </w:sdtPr>
              <w:sdtEndPr/>
              <w:sdtContent>
                <w:r w:rsidR="00D347B4">
                  <w:rPr>
                    <w:rFonts w:hint="eastAsia"/>
                    <w:color w:val="000000" w:themeColor="text1"/>
                  </w:rPr>
                  <w:t>☐</w:t>
                </w:r>
              </w:sdtContent>
            </w:sdt>
            <w:r w:rsidR="00F227A4"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61205" w14:textId="77777777" w:rsidR="00640BD4" w:rsidRDefault="00640BD4">
      <w:r>
        <w:separator/>
      </w:r>
    </w:p>
  </w:endnote>
  <w:endnote w:type="continuationSeparator" w:id="0">
    <w:p w14:paraId="06EA9AC0" w14:textId="77777777" w:rsidR="00640BD4" w:rsidRDefault="0064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955E9" w14:textId="77777777" w:rsidR="00640BD4" w:rsidRDefault="00640BD4">
      <w:r>
        <w:separator/>
      </w:r>
    </w:p>
  </w:footnote>
  <w:footnote w:type="continuationSeparator" w:id="0">
    <w:p w14:paraId="1B842411" w14:textId="77777777" w:rsidR="00640BD4" w:rsidRDefault="00640B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1"/>
  </w:num>
  <w:num w:numId="2" w16cid:durableId="526069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15FFE"/>
    <w:rsid w:val="00044F17"/>
    <w:rsid w:val="000A112E"/>
    <w:rsid w:val="000A3A50"/>
    <w:rsid w:val="000B515E"/>
    <w:rsid w:val="000D3A8D"/>
    <w:rsid w:val="00110E72"/>
    <w:rsid w:val="00111646"/>
    <w:rsid w:val="00114D4C"/>
    <w:rsid w:val="00143137"/>
    <w:rsid w:val="00187220"/>
    <w:rsid w:val="001E2484"/>
    <w:rsid w:val="00217AA0"/>
    <w:rsid w:val="00225134"/>
    <w:rsid w:val="002413F6"/>
    <w:rsid w:val="002565BC"/>
    <w:rsid w:val="002652D6"/>
    <w:rsid w:val="0027732E"/>
    <w:rsid w:val="002822F6"/>
    <w:rsid w:val="00284F53"/>
    <w:rsid w:val="002A362E"/>
    <w:rsid w:val="0030614B"/>
    <w:rsid w:val="00326A9B"/>
    <w:rsid w:val="00330C74"/>
    <w:rsid w:val="0033638D"/>
    <w:rsid w:val="00353A1E"/>
    <w:rsid w:val="00353F93"/>
    <w:rsid w:val="00370747"/>
    <w:rsid w:val="00390692"/>
    <w:rsid w:val="00397B33"/>
    <w:rsid w:val="003C0A97"/>
    <w:rsid w:val="004435C3"/>
    <w:rsid w:val="00454F63"/>
    <w:rsid w:val="00481363"/>
    <w:rsid w:val="00495A38"/>
    <w:rsid w:val="004A2DD6"/>
    <w:rsid w:val="004B2DD7"/>
    <w:rsid w:val="004F479A"/>
    <w:rsid w:val="00577E65"/>
    <w:rsid w:val="005A17EB"/>
    <w:rsid w:val="005A3954"/>
    <w:rsid w:val="005E47E5"/>
    <w:rsid w:val="00605471"/>
    <w:rsid w:val="00617B6A"/>
    <w:rsid w:val="006279F7"/>
    <w:rsid w:val="00640BD4"/>
    <w:rsid w:val="006420EB"/>
    <w:rsid w:val="00651EC2"/>
    <w:rsid w:val="0066732B"/>
    <w:rsid w:val="00675F1A"/>
    <w:rsid w:val="00677FA4"/>
    <w:rsid w:val="00694790"/>
    <w:rsid w:val="006C04AA"/>
    <w:rsid w:val="006E1A31"/>
    <w:rsid w:val="006E7E5A"/>
    <w:rsid w:val="007330D2"/>
    <w:rsid w:val="00737732"/>
    <w:rsid w:val="0077196B"/>
    <w:rsid w:val="007B29A3"/>
    <w:rsid w:val="007B2FBA"/>
    <w:rsid w:val="007E1649"/>
    <w:rsid w:val="00802660"/>
    <w:rsid w:val="0084043F"/>
    <w:rsid w:val="00842A5B"/>
    <w:rsid w:val="00885DCB"/>
    <w:rsid w:val="0093258F"/>
    <w:rsid w:val="00982506"/>
    <w:rsid w:val="009932BC"/>
    <w:rsid w:val="00996DAD"/>
    <w:rsid w:val="009C1514"/>
    <w:rsid w:val="009E633B"/>
    <w:rsid w:val="00A05B17"/>
    <w:rsid w:val="00A2313D"/>
    <w:rsid w:val="00A344E7"/>
    <w:rsid w:val="00A50290"/>
    <w:rsid w:val="00A72229"/>
    <w:rsid w:val="00A74E59"/>
    <w:rsid w:val="00A74FD2"/>
    <w:rsid w:val="00A8570E"/>
    <w:rsid w:val="00A97B44"/>
    <w:rsid w:val="00AD4F8F"/>
    <w:rsid w:val="00AF1958"/>
    <w:rsid w:val="00AF4120"/>
    <w:rsid w:val="00B17786"/>
    <w:rsid w:val="00B3168E"/>
    <w:rsid w:val="00B71D94"/>
    <w:rsid w:val="00B90F49"/>
    <w:rsid w:val="00B92792"/>
    <w:rsid w:val="00B97E63"/>
    <w:rsid w:val="00BB71EE"/>
    <w:rsid w:val="00BF60AE"/>
    <w:rsid w:val="00C16911"/>
    <w:rsid w:val="00C3204D"/>
    <w:rsid w:val="00C624B3"/>
    <w:rsid w:val="00CB28BA"/>
    <w:rsid w:val="00CC7587"/>
    <w:rsid w:val="00CE47F2"/>
    <w:rsid w:val="00CE4CA3"/>
    <w:rsid w:val="00D3217E"/>
    <w:rsid w:val="00D347B4"/>
    <w:rsid w:val="00D4402F"/>
    <w:rsid w:val="00D84CFF"/>
    <w:rsid w:val="00DA4E09"/>
    <w:rsid w:val="00DA690A"/>
    <w:rsid w:val="00E057C4"/>
    <w:rsid w:val="00E10912"/>
    <w:rsid w:val="00E233A9"/>
    <w:rsid w:val="00E740C4"/>
    <w:rsid w:val="00E80E30"/>
    <w:rsid w:val="00E96745"/>
    <w:rsid w:val="00EA4C83"/>
    <w:rsid w:val="00EB17F8"/>
    <w:rsid w:val="00EB751A"/>
    <w:rsid w:val="00EF482A"/>
    <w:rsid w:val="00F12FB3"/>
    <w:rsid w:val="00F227A4"/>
    <w:rsid w:val="00F231F1"/>
    <w:rsid w:val="00F414FA"/>
    <w:rsid w:val="00F6248A"/>
    <w:rsid w:val="00F65C6B"/>
    <w:rsid w:val="00F6662F"/>
    <w:rsid w:val="00F8061A"/>
    <w:rsid w:val="00F81A83"/>
    <w:rsid w:val="00FA6A56"/>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jin-bangou.nta.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Props1.xml><?xml version="1.0" encoding="utf-8"?>
<ds:datastoreItem xmlns:ds="http://schemas.openxmlformats.org/officeDocument/2006/customXml" ds:itemID="{DFA91C28-7033-48E5-BC3F-11BAE27FCB0D}">
  <ds:schemaRefs>
    <ds:schemaRef ds:uri="http://schemas.microsoft.com/sharepoint/v3/contenttype/forms"/>
  </ds:schemaRefs>
</ds:datastoreItem>
</file>

<file path=customXml/itemProps2.xml><?xml version="1.0" encoding="utf-8"?>
<ds:datastoreItem xmlns:ds="http://schemas.openxmlformats.org/officeDocument/2006/customXml" ds:itemID="{31F6B609-320F-45D4-BB28-E4BF012DD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customXml/itemProps4.xml><?xml version="1.0" encoding="utf-8"?>
<ds:datastoreItem xmlns:ds="http://schemas.openxmlformats.org/officeDocument/2006/customXml" ds:itemID="{4F6888A8-42BB-4156-85BD-80ECAAD5C35E}">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2024-08-23T04:30:00Z</dcterms:created>
  <dcterms:modified xsi:type="dcterms:W3CDTF">2025-10-14T10:30:00Z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